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99" w:rsidRDefault="00315E99" w:rsidP="00315E99">
      <w:pPr>
        <w:spacing w:after="88" w:line="240" w:lineRule="auto"/>
        <w:outlineLvl w:val="1"/>
        <w:rPr>
          <w:rFonts w:ascii="Arial" w:eastAsia="Times New Roman" w:hAnsi="Arial" w:cs="Arial"/>
          <w:b/>
          <w:bCs/>
          <w:color w:val="000000"/>
          <w:sz w:val="25"/>
          <w:szCs w:val="25"/>
          <w:lang w:eastAsia="tr-TR"/>
        </w:rPr>
      </w:pPr>
      <w:r>
        <w:rPr>
          <w:noProof/>
          <w:lang w:eastAsia="tr-TR"/>
        </w:rPr>
        <w:drawing>
          <wp:inline distT="0" distB="0" distL="0" distR="0">
            <wp:extent cx="2620010" cy="886460"/>
            <wp:effectExtent l="19050" t="0" r="8890" b="0"/>
            <wp:docPr id="8" name="Resim 8" descr="Salihli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ihli TV"/>
                    <pic:cNvPicPr>
                      <a:picLocks noChangeAspect="1" noChangeArrowheads="1"/>
                    </pic:cNvPicPr>
                  </pic:nvPicPr>
                  <pic:blipFill>
                    <a:blip r:embed="rId7"/>
                    <a:srcRect/>
                    <a:stretch>
                      <a:fillRect/>
                    </a:stretch>
                  </pic:blipFill>
                  <pic:spPr bwMode="auto">
                    <a:xfrm>
                      <a:off x="0" y="0"/>
                      <a:ext cx="2620010" cy="886460"/>
                    </a:xfrm>
                    <a:prstGeom prst="rect">
                      <a:avLst/>
                    </a:prstGeom>
                    <a:noFill/>
                    <a:ln w="9525">
                      <a:noFill/>
                      <a:miter lim="800000"/>
                      <a:headEnd/>
                      <a:tailEnd/>
                    </a:ln>
                  </pic:spPr>
                </pic:pic>
              </a:graphicData>
            </a:graphic>
          </wp:inline>
        </w:drawing>
      </w:r>
    </w:p>
    <w:p w:rsidR="00315E99" w:rsidRPr="00C15DAA" w:rsidRDefault="00315E99" w:rsidP="00435C21">
      <w:pPr>
        <w:spacing w:after="88" w:line="240" w:lineRule="auto"/>
        <w:jc w:val="center"/>
        <w:outlineLvl w:val="1"/>
        <w:rPr>
          <w:rFonts w:ascii="Arial" w:eastAsia="Times New Roman" w:hAnsi="Arial" w:cs="Arial"/>
          <w:b/>
          <w:bCs/>
          <w:color w:val="000000"/>
          <w:sz w:val="24"/>
          <w:szCs w:val="24"/>
          <w:lang w:eastAsia="tr-TR"/>
        </w:rPr>
      </w:pPr>
      <w:r w:rsidRPr="00C15DAA">
        <w:rPr>
          <w:rFonts w:ascii="Arial" w:eastAsia="Times New Roman" w:hAnsi="Arial" w:cs="Arial"/>
          <w:b/>
          <w:bCs/>
          <w:color w:val="000000"/>
          <w:sz w:val="24"/>
          <w:szCs w:val="24"/>
          <w:lang w:eastAsia="tr-TR"/>
        </w:rPr>
        <w:t>Salihli Ticaret Sanayi okulundan teşekkür plaketi</w:t>
      </w:r>
    </w:p>
    <w:p w:rsidR="00B31534" w:rsidRPr="00B31534" w:rsidRDefault="00B31534" w:rsidP="00B31534">
      <w:pPr>
        <w:spacing w:after="177" w:line="240" w:lineRule="auto"/>
        <w:jc w:val="center"/>
        <w:outlineLvl w:val="2"/>
        <w:rPr>
          <w:rFonts w:ascii="Arial" w:eastAsia="Times New Roman" w:hAnsi="Arial" w:cs="Arial"/>
          <w:b/>
          <w:bCs/>
          <w:color w:val="333333"/>
          <w:sz w:val="24"/>
          <w:szCs w:val="24"/>
          <w:lang w:eastAsia="tr-TR"/>
        </w:rPr>
      </w:pPr>
      <w:r>
        <w:rPr>
          <w:rFonts w:ascii="Arial" w:eastAsia="Times New Roman" w:hAnsi="Arial" w:cs="Arial"/>
          <w:b/>
          <w:bCs/>
          <w:noProof/>
          <w:color w:val="333333"/>
          <w:sz w:val="24"/>
          <w:szCs w:val="24"/>
          <w:lang w:eastAsia="tr-TR"/>
        </w:rPr>
        <w:drawing>
          <wp:anchor distT="0" distB="0" distL="114300" distR="114300" simplePos="0" relativeHeight="251658240" behindDoc="0" locked="0" layoutInCell="1" allowOverlap="1">
            <wp:simplePos x="0" y="0"/>
            <wp:positionH relativeFrom="column">
              <wp:posOffset>3455035</wp:posOffset>
            </wp:positionH>
            <wp:positionV relativeFrom="paragraph">
              <wp:posOffset>749300</wp:posOffset>
            </wp:positionV>
            <wp:extent cx="3019425" cy="2406015"/>
            <wp:effectExtent l="19050" t="0" r="9525" b="0"/>
            <wp:wrapThrough wrapText="bothSides">
              <wp:wrapPolygon edited="0">
                <wp:start x="-136" y="0"/>
                <wp:lineTo x="-136" y="21378"/>
                <wp:lineTo x="21668" y="21378"/>
                <wp:lineTo x="21668" y="0"/>
                <wp:lineTo x="-136" y="0"/>
              </wp:wrapPolygon>
            </wp:wrapThrough>
            <wp:docPr id="2" name="Resim 1" descr="http://www.salihlisektorgazetesi.com/UserFiles/galeri/97e79a-turanl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ihlisektorgazetesi.com/UserFiles/galeri/97e79a-turanli-2.jpg"/>
                    <pic:cNvPicPr>
                      <a:picLocks noChangeAspect="1" noChangeArrowheads="1"/>
                    </pic:cNvPicPr>
                  </pic:nvPicPr>
                  <pic:blipFill>
                    <a:blip r:embed="rId8"/>
                    <a:srcRect/>
                    <a:stretch>
                      <a:fillRect/>
                    </a:stretch>
                  </pic:blipFill>
                  <pic:spPr bwMode="auto">
                    <a:xfrm>
                      <a:off x="0" y="0"/>
                      <a:ext cx="3019425" cy="2406015"/>
                    </a:xfrm>
                    <a:prstGeom prst="rect">
                      <a:avLst/>
                    </a:prstGeom>
                    <a:noFill/>
                    <a:ln w="9525">
                      <a:noFill/>
                      <a:miter lim="800000"/>
                      <a:headEnd/>
                      <a:tailEnd/>
                    </a:ln>
                  </pic:spPr>
                </pic:pic>
              </a:graphicData>
            </a:graphic>
          </wp:anchor>
        </w:drawing>
      </w:r>
      <w:r>
        <w:rPr>
          <w:rFonts w:ascii="Arial" w:eastAsia="Times New Roman" w:hAnsi="Arial" w:cs="Arial"/>
          <w:b/>
          <w:bCs/>
          <w:noProof/>
          <w:color w:val="333333"/>
          <w:sz w:val="24"/>
          <w:szCs w:val="24"/>
          <w:lang w:eastAsia="tr-TR"/>
        </w:rPr>
        <w:drawing>
          <wp:anchor distT="0" distB="0" distL="114300" distR="114300" simplePos="0" relativeHeight="251659264" behindDoc="0" locked="0" layoutInCell="1" allowOverlap="1">
            <wp:simplePos x="0" y="0"/>
            <wp:positionH relativeFrom="column">
              <wp:posOffset>16510</wp:posOffset>
            </wp:positionH>
            <wp:positionV relativeFrom="paragraph">
              <wp:posOffset>755015</wp:posOffset>
            </wp:positionV>
            <wp:extent cx="3388995" cy="2400935"/>
            <wp:effectExtent l="19050" t="0" r="1905" b="0"/>
            <wp:wrapThrough wrapText="bothSides">
              <wp:wrapPolygon edited="0">
                <wp:start x="-121" y="0"/>
                <wp:lineTo x="-121" y="21423"/>
                <wp:lineTo x="21612" y="21423"/>
                <wp:lineTo x="21612" y="0"/>
                <wp:lineTo x="-121" y="0"/>
              </wp:wrapPolygon>
            </wp:wrapThrough>
            <wp:docPr id="6" name="Resim 6" descr="Salihli Ticaret Sanayi  okulundan teşekkür plake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ihli Ticaret Sanayi  okulundan teşekkür plaketi  "/>
                    <pic:cNvPicPr>
                      <a:picLocks noChangeAspect="1" noChangeArrowheads="1"/>
                    </pic:cNvPicPr>
                  </pic:nvPicPr>
                  <pic:blipFill>
                    <a:blip r:embed="rId9"/>
                    <a:srcRect/>
                    <a:stretch>
                      <a:fillRect/>
                    </a:stretch>
                  </pic:blipFill>
                  <pic:spPr bwMode="auto">
                    <a:xfrm>
                      <a:off x="0" y="0"/>
                      <a:ext cx="3388995" cy="2400935"/>
                    </a:xfrm>
                    <a:prstGeom prst="rect">
                      <a:avLst/>
                    </a:prstGeom>
                    <a:noFill/>
                    <a:ln w="9525">
                      <a:noFill/>
                      <a:miter lim="800000"/>
                      <a:headEnd/>
                      <a:tailEnd/>
                    </a:ln>
                  </pic:spPr>
                </pic:pic>
              </a:graphicData>
            </a:graphic>
          </wp:anchor>
        </w:drawing>
      </w:r>
      <w:r w:rsidR="00315E99" w:rsidRPr="00C15DAA">
        <w:rPr>
          <w:rFonts w:ascii="Arial" w:eastAsia="Times New Roman" w:hAnsi="Arial" w:cs="Arial"/>
          <w:b/>
          <w:bCs/>
          <w:color w:val="333333"/>
          <w:sz w:val="24"/>
          <w:szCs w:val="24"/>
          <w:lang w:eastAsia="tr-TR"/>
        </w:rPr>
        <w:t>Salihli Ticaret ve Sanayi Odası İlköğr</w:t>
      </w:r>
      <w:r w:rsidR="00435C21">
        <w:rPr>
          <w:rFonts w:ascii="Arial" w:eastAsia="Times New Roman" w:hAnsi="Arial" w:cs="Arial"/>
          <w:b/>
          <w:bCs/>
          <w:color w:val="333333"/>
          <w:sz w:val="24"/>
          <w:szCs w:val="24"/>
          <w:lang w:eastAsia="tr-TR"/>
        </w:rPr>
        <w:t>etim Kurumu Müdürü Şahin TURANLI</w:t>
      </w:r>
      <w:r w:rsidR="00315E99" w:rsidRPr="00C15DAA">
        <w:rPr>
          <w:rFonts w:ascii="Arial" w:eastAsia="Times New Roman" w:hAnsi="Arial" w:cs="Arial"/>
          <w:b/>
          <w:bCs/>
          <w:color w:val="333333"/>
          <w:sz w:val="24"/>
          <w:szCs w:val="24"/>
          <w:lang w:eastAsia="tr-TR"/>
        </w:rPr>
        <w:t>, Ticaret ve Sanayi Odası ile Salihli Belediyesine okula yaptıkları katkıdan dolayı plaket vererek, teşekkür ziyaretinde bulundu.</w:t>
      </w:r>
    </w:p>
    <w:p w:rsidR="00315E99" w:rsidRPr="00315E99" w:rsidRDefault="00315E99" w:rsidP="00315E99">
      <w:pPr>
        <w:spacing w:after="0" w:line="240" w:lineRule="auto"/>
        <w:rPr>
          <w:rFonts w:ascii="Times New Roman" w:eastAsia="Times New Roman" w:hAnsi="Times New Roman" w:cs="Times New Roman"/>
          <w:sz w:val="24"/>
          <w:szCs w:val="24"/>
          <w:lang w:eastAsia="tr-TR"/>
        </w:rPr>
      </w:pPr>
    </w:p>
    <w:p w:rsidR="00315E99" w:rsidRPr="00C15DAA" w:rsidRDefault="00281DB7" w:rsidP="00C15DAA">
      <w:pPr>
        <w:spacing w:after="0" w:line="240" w:lineRule="auto"/>
        <w:jc w:val="both"/>
        <w:rPr>
          <w:rFonts w:ascii="Arial" w:eastAsia="Times New Roman" w:hAnsi="Arial" w:cs="Arial"/>
          <w:b/>
          <w:color w:val="000000"/>
          <w:sz w:val="24"/>
          <w:szCs w:val="24"/>
          <w:lang w:eastAsia="tr-TR"/>
        </w:rPr>
      </w:pPr>
      <w:hyperlink r:id="rId10" w:tgtFrame="blank" w:history="1">
        <w:r w:rsidR="00315E99" w:rsidRPr="00C15DAA">
          <w:rPr>
            <w:rFonts w:ascii="Arial" w:eastAsia="Times New Roman" w:hAnsi="Arial" w:cs="Arial"/>
            <w:b/>
            <w:color w:val="FFFFFF"/>
            <w:sz w:val="24"/>
            <w:szCs w:val="24"/>
            <w:lang w:eastAsia="tr-TR"/>
          </w:rPr>
          <w:t>FaceBook ta paylaş</w:t>
        </w:r>
      </w:hyperlink>
    </w:p>
    <w:p w:rsidR="00315E99" w:rsidRPr="00C15DAA" w:rsidRDefault="00281DB7" w:rsidP="00C15DAA">
      <w:pPr>
        <w:spacing w:after="0" w:line="240" w:lineRule="auto"/>
        <w:jc w:val="both"/>
        <w:rPr>
          <w:rFonts w:ascii="Arial" w:eastAsia="Times New Roman" w:hAnsi="Arial" w:cs="Arial"/>
          <w:b/>
          <w:color w:val="000000"/>
          <w:sz w:val="24"/>
          <w:szCs w:val="24"/>
          <w:lang w:eastAsia="tr-TR"/>
        </w:rPr>
      </w:pPr>
      <w:hyperlink r:id="rId11" w:tgtFrame="_blank" w:history="1">
        <w:r w:rsidR="00315E99" w:rsidRPr="00C15DAA">
          <w:rPr>
            <w:rFonts w:ascii="Arial" w:eastAsia="Times New Roman" w:hAnsi="Arial" w:cs="Arial"/>
            <w:b/>
            <w:color w:val="306B87"/>
            <w:sz w:val="24"/>
            <w:szCs w:val="24"/>
            <w:lang w:eastAsia="tr-TR"/>
          </w:rPr>
          <w:t>Tweetle</w:t>
        </w:r>
      </w:hyperlink>
    </w:p>
    <w:p w:rsidR="00315E99" w:rsidRPr="00C15DAA" w:rsidRDefault="00281DB7" w:rsidP="00C15DAA">
      <w:pPr>
        <w:spacing w:after="88" w:line="240" w:lineRule="auto"/>
        <w:jc w:val="both"/>
        <w:rPr>
          <w:rFonts w:ascii="Arial" w:eastAsia="Times New Roman" w:hAnsi="Arial" w:cs="Arial"/>
          <w:b/>
          <w:color w:val="000000"/>
          <w:sz w:val="24"/>
          <w:szCs w:val="24"/>
          <w:lang w:eastAsia="tr-TR"/>
        </w:rPr>
      </w:pPr>
      <w:hyperlink r:id="rId12" w:tgtFrame="blank" w:history="1">
        <w:r w:rsidR="00315E99" w:rsidRPr="00C15DAA">
          <w:rPr>
            <w:rFonts w:ascii="Arial" w:eastAsia="Times New Roman" w:hAnsi="Arial" w:cs="Arial"/>
            <w:b/>
            <w:color w:val="333333"/>
            <w:sz w:val="24"/>
            <w:szCs w:val="24"/>
            <w:lang w:eastAsia="tr-TR"/>
          </w:rPr>
          <w:t>G+'ta paylaş</w:t>
        </w:r>
      </w:hyperlink>
    </w:p>
    <w:p w:rsidR="00315E99" w:rsidRDefault="00315E99" w:rsidP="00C15DAA">
      <w:pPr>
        <w:spacing w:after="88" w:line="240" w:lineRule="auto"/>
        <w:jc w:val="both"/>
        <w:rPr>
          <w:rFonts w:ascii="Arial" w:eastAsia="Times New Roman" w:hAnsi="Arial" w:cs="Arial"/>
          <w:b/>
          <w:color w:val="000000"/>
          <w:sz w:val="24"/>
          <w:szCs w:val="24"/>
          <w:lang w:eastAsia="tr-TR"/>
        </w:rPr>
      </w:pPr>
      <w:r w:rsidRPr="00C15DAA">
        <w:rPr>
          <w:rFonts w:ascii="Arial" w:eastAsia="Times New Roman" w:hAnsi="Arial" w:cs="Arial"/>
          <w:b/>
          <w:color w:val="000000"/>
          <w:sz w:val="24"/>
          <w:szCs w:val="24"/>
          <w:lang w:eastAsia="tr-TR"/>
        </w:rPr>
        <w:t>20 Haziran 2015, Cumartesi</w:t>
      </w:r>
    </w:p>
    <w:p w:rsidR="00C15DAA" w:rsidRPr="00C15DAA" w:rsidRDefault="00C15DAA" w:rsidP="00C15DAA">
      <w:pPr>
        <w:spacing w:after="88" w:line="240" w:lineRule="auto"/>
        <w:jc w:val="both"/>
        <w:rPr>
          <w:rFonts w:ascii="Arial" w:eastAsia="Times New Roman" w:hAnsi="Arial" w:cs="Arial"/>
          <w:b/>
          <w:color w:val="000000"/>
          <w:sz w:val="24"/>
          <w:szCs w:val="24"/>
          <w:lang w:eastAsia="tr-TR"/>
        </w:rPr>
      </w:pPr>
    </w:p>
    <w:p w:rsidR="00315E99" w:rsidRPr="00C15DAA" w:rsidRDefault="00315E99" w:rsidP="00C15DAA">
      <w:pPr>
        <w:spacing w:after="0" w:line="240" w:lineRule="auto"/>
        <w:jc w:val="both"/>
        <w:rPr>
          <w:rFonts w:ascii="Arial" w:eastAsia="Times New Roman" w:hAnsi="Arial" w:cs="Arial"/>
          <w:b/>
          <w:color w:val="000000"/>
          <w:sz w:val="24"/>
          <w:szCs w:val="24"/>
          <w:lang w:eastAsia="tr-TR"/>
        </w:rPr>
      </w:pPr>
      <w:r w:rsidRPr="00C15DAA">
        <w:rPr>
          <w:rFonts w:ascii="Arial" w:eastAsia="Times New Roman" w:hAnsi="Arial" w:cs="Arial"/>
          <w:b/>
          <w:color w:val="000000"/>
          <w:sz w:val="24"/>
          <w:szCs w:val="24"/>
          <w:lang w:eastAsia="tr-TR"/>
        </w:rPr>
        <w:t>   </w:t>
      </w:r>
      <w:r w:rsidR="00DF3BAD">
        <w:rPr>
          <w:rFonts w:ascii="Arial" w:eastAsia="Times New Roman" w:hAnsi="Arial" w:cs="Arial"/>
          <w:b/>
          <w:color w:val="000000"/>
          <w:sz w:val="24"/>
          <w:szCs w:val="24"/>
          <w:lang w:eastAsia="tr-TR"/>
        </w:rPr>
        <w:tab/>
      </w:r>
      <w:r w:rsidRPr="00C15DAA">
        <w:rPr>
          <w:rFonts w:ascii="Arial" w:eastAsia="Times New Roman" w:hAnsi="Arial" w:cs="Arial"/>
          <w:b/>
          <w:color w:val="000000"/>
          <w:sz w:val="24"/>
          <w:szCs w:val="24"/>
          <w:lang w:eastAsia="tr-TR"/>
        </w:rPr>
        <w:t>Salihli Ticaret ve Sanayi Odası İlköğretim Kurumu Müdürü Şahin Turanlı göreve başladığı    tarihten itibaren kısa süren bu zaman dilimi içerisinde idarecileriyle, öğretmenleriyle, hizmetlileriyle, velileriyle kısaca tüm çalışanlarıyla el ele verip ekip ruhu oluşturarak okulun fiziki şartlarının iyileştirilmesi yanında sosyal ve kültürel alanda eğitim- öğretim alanlarında da çalışmalarını başarılarıyla kanıtladı.</w:t>
      </w:r>
    </w:p>
    <w:p w:rsidR="00315E99" w:rsidRPr="00C15DAA" w:rsidRDefault="00315E99" w:rsidP="00C15DAA">
      <w:pPr>
        <w:spacing w:after="0" w:line="240" w:lineRule="auto"/>
        <w:jc w:val="both"/>
        <w:rPr>
          <w:rFonts w:ascii="Arial" w:eastAsia="Times New Roman" w:hAnsi="Arial" w:cs="Arial"/>
          <w:b/>
          <w:color w:val="000000"/>
          <w:sz w:val="24"/>
          <w:szCs w:val="24"/>
          <w:lang w:eastAsia="tr-TR"/>
        </w:rPr>
      </w:pPr>
      <w:r w:rsidRPr="00C15DAA">
        <w:rPr>
          <w:rFonts w:ascii="Arial" w:eastAsia="Times New Roman" w:hAnsi="Arial" w:cs="Arial"/>
          <w:b/>
          <w:color w:val="000000"/>
          <w:sz w:val="24"/>
          <w:szCs w:val="24"/>
          <w:lang w:eastAsia="tr-TR"/>
        </w:rPr>
        <w:t xml:space="preserve">    </w:t>
      </w:r>
      <w:r w:rsidR="00DF3BAD">
        <w:rPr>
          <w:rFonts w:ascii="Arial" w:eastAsia="Times New Roman" w:hAnsi="Arial" w:cs="Arial"/>
          <w:b/>
          <w:color w:val="000000"/>
          <w:sz w:val="24"/>
          <w:szCs w:val="24"/>
          <w:lang w:eastAsia="tr-TR"/>
        </w:rPr>
        <w:tab/>
      </w:r>
      <w:r w:rsidRPr="00C15DAA">
        <w:rPr>
          <w:rFonts w:ascii="Arial" w:eastAsia="Times New Roman" w:hAnsi="Arial" w:cs="Arial"/>
          <w:b/>
          <w:color w:val="000000"/>
          <w:sz w:val="24"/>
          <w:szCs w:val="24"/>
          <w:lang w:eastAsia="tr-TR"/>
        </w:rPr>
        <w:t>Okul Müdürü Turanlı, Salihli Ticaret ve Sanayi Odası Başkanı İbrahim Yüksel’e ve Yönetim Kurulu ile Salihli Belediye Başkanı Zeki Kayda’ya okula yaptığı hizmetlerden dolayı  plaket takdim etti ve desteklerinden dolayı teşekkür etti. </w:t>
      </w:r>
    </w:p>
    <w:p w:rsidR="00315E99" w:rsidRPr="00C15DAA" w:rsidRDefault="00315E99" w:rsidP="00C15DAA">
      <w:pPr>
        <w:spacing w:after="0" w:line="240" w:lineRule="auto"/>
        <w:jc w:val="both"/>
        <w:rPr>
          <w:rFonts w:ascii="Arial" w:eastAsia="Times New Roman" w:hAnsi="Arial" w:cs="Arial"/>
          <w:b/>
          <w:color w:val="000000"/>
          <w:sz w:val="24"/>
          <w:szCs w:val="24"/>
          <w:lang w:eastAsia="tr-TR"/>
        </w:rPr>
      </w:pPr>
      <w:r w:rsidRPr="00C15DAA">
        <w:rPr>
          <w:rFonts w:ascii="Arial" w:eastAsia="Times New Roman" w:hAnsi="Arial" w:cs="Arial"/>
          <w:b/>
          <w:color w:val="000000"/>
          <w:sz w:val="24"/>
          <w:szCs w:val="24"/>
          <w:lang w:eastAsia="tr-TR"/>
        </w:rPr>
        <w:t>   </w:t>
      </w:r>
      <w:r w:rsidR="00DF3BAD">
        <w:rPr>
          <w:rFonts w:ascii="Arial" w:eastAsia="Times New Roman" w:hAnsi="Arial" w:cs="Arial"/>
          <w:b/>
          <w:color w:val="000000"/>
          <w:sz w:val="24"/>
          <w:szCs w:val="24"/>
          <w:lang w:eastAsia="tr-TR"/>
        </w:rPr>
        <w:tab/>
      </w:r>
      <w:r w:rsidRPr="00C15DAA">
        <w:rPr>
          <w:rFonts w:ascii="Arial" w:eastAsia="Times New Roman" w:hAnsi="Arial" w:cs="Arial"/>
          <w:b/>
          <w:color w:val="000000"/>
          <w:sz w:val="24"/>
          <w:szCs w:val="24"/>
          <w:lang w:eastAsia="tr-TR"/>
        </w:rPr>
        <w:t>Salihli Ticaret ve Sanayi Odası Baş</w:t>
      </w:r>
      <w:r w:rsidR="00DF3BAD">
        <w:rPr>
          <w:rFonts w:ascii="Arial" w:eastAsia="Times New Roman" w:hAnsi="Arial" w:cs="Arial"/>
          <w:b/>
          <w:color w:val="000000"/>
          <w:sz w:val="24"/>
          <w:szCs w:val="24"/>
          <w:lang w:eastAsia="tr-TR"/>
        </w:rPr>
        <w:t>kanı İbrahim Yüksel ise, TURANLI</w:t>
      </w:r>
      <w:r w:rsidRPr="00C15DAA">
        <w:rPr>
          <w:rFonts w:ascii="Arial" w:eastAsia="Times New Roman" w:hAnsi="Arial" w:cs="Arial"/>
          <w:b/>
          <w:color w:val="000000"/>
          <w:sz w:val="24"/>
          <w:szCs w:val="24"/>
          <w:lang w:eastAsia="tr-TR"/>
        </w:rPr>
        <w:t>’</w:t>
      </w:r>
      <w:r w:rsidR="00DF3BAD">
        <w:rPr>
          <w:rFonts w:ascii="Arial" w:eastAsia="Times New Roman" w:hAnsi="Arial" w:cs="Arial"/>
          <w:b/>
          <w:color w:val="000000"/>
          <w:sz w:val="24"/>
          <w:szCs w:val="24"/>
          <w:lang w:eastAsia="tr-TR"/>
        </w:rPr>
        <w:t xml:space="preserve"> </w:t>
      </w:r>
      <w:r w:rsidRPr="00C15DAA">
        <w:rPr>
          <w:rFonts w:ascii="Arial" w:eastAsia="Times New Roman" w:hAnsi="Arial" w:cs="Arial"/>
          <w:b/>
          <w:color w:val="000000"/>
          <w:sz w:val="24"/>
          <w:szCs w:val="24"/>
          <w:lang w:eastAsia="tr-TR"/>
        </w:rPr>
        <w:t>ya, her zaman destek olacaklarını belirterek, plaket için teşekkür etti.</w:t>
      </w:r>
    </w:p>
    <w:p w:rsidR="00315E99" w:rsidRPr="00C15DAA" w:rsidRDefault="00315E99" w:rsidP="00C15DAA">
      <w:pPr>
        <w:spacing w:after="0" w:line="240" w:lineRule="auto"/>
        <w:jc w:val="both"/>
        <w:rPr>
          <w:rFonts w:ascii="Arial" w:eastAsia="Times New Roman" w:hAnsi="Arial" w:cs="Arial"/>
          <w:b/>
          <w:color w:val="000000"/>
          <w:sz w:val="24"/>
          <w:szCs w:val="24"/>
          <w:lang w:eastAsia="tr-TR"/>
        </w:rPr>
      </w:pPr>
      <w:r w:rsidRPr="00C15DAA">
        <w:rPr>
          <w:rFonts w:ascii="Arial" w:eastAsia="Times New Roman" w:hAnsi="Arial" w:cs="Arial"/>
          <w:b/>
          <w:color w:val="000000"/>
          <w:sz w:val="24"/>
          <w:szCs w:val="24"/>
          <w:lang w:eastAsia="tr-TR"/>
        </w:rPr>
        <w:t>   </w:t>
      </w:r>
      <w:r w:rsidR="00DF3BAD">
        <w:rPr>
          <w:rFonts w:ascii="Arial" w:eastAsia="Times New Roman" w:hAnsi="Arial" w:cs="Arial"/>
          <w:b/>
          <w:color w:val="000000"/>
          <w:sz w:val="24"/>
          <w:szCs w:val="24"/>
          <w:lang w:eastAsia="tr-TR"/>
        </w:rPr>
        <w:tab/>
      </w:r>
      <w:r w:rsidRPr="00C15DAA">
        <w:rPr>
          <w:rFonts w:ascii="Arial" w:eastAsia="Times New Roman" w:hAnsi="Arial" w:cs="Arial"/>
          <w:b/>
          <w:color w:val="000000"/>
          <w:sz w:val="24"/>
          <w:szCs w:val="24"/>
          <w:lang w:eastAsia="tr-TR"/>
        </w:rPr>
        <w:t xml:space="preserve">Salihli Belediyesinin bütün okullara hizmet verdiğini anlatan Başkan  Kayda, ziyaretinden </w:t>
      </w:r>
      <w:r w:rsidR="00594E24">
        <w:rPr>
          <w:rFonts w:ascii="Arial" w:eastAsia="Times New Roman" w:hAnsi="Arial" w:cs="Arial"/>
          <w:b/>
          <w:color w:val="000000"/>
          <w:sz w:val="24"/>
          <w:szCs w:val="24"/>
          <w:lang w:eastAsia="tr-TR"/>
        </w:rPr>
        <w:t>dolayı Okul Müdürü Şahin TURANLI</w:t>
      </w:r>
      <w:r w:rsidRPr="00C15DAA">
        <w:rPr>
          <w:rFonts w:ascii="Arial" w:eastAsia="Times New Roman" w:hAnsi="Arial" w:cs="Arial"/>
          <w:b/>
          <w:color w:val="000000"/>
          <w:sz w:val="24"/>
          <w:szCs w:val="24"/>
          <w:lang w:eastAsia="tr-TR"/>
        </w:rPr>
        <w:t>'</w:t>
      </w:r>
      <w:r w:rsidR="00DF3BAD">
        <w:rPr>
          <w:rFonts w:ascii="Arial" w:eastAsia="Times New Roman" w:hAnsi="Arial" w:cs="Arial"/>
          <w:b/>
          <w:color w:val="000000"/>
          <w:sz w:val="24"/>
          <w:szCs w:val="24"/>
          <w:lang w:eastAsia="tr-TR"/>
        </w:rPr>
        <w:t xml:space="preserve"> </w:t>
      </w:r>
      <w:r w:rsidRPr="00C15DAA">
        <w:rPr>
          <w:rFonts w:ascii="Arial" w:eastAsia="Times New Roman" w:hAnsi="Arial" w:cs="Arial"/>
          <w:b/>
          <w:color w:val="000000"/>
          <w:sz w:val="24"/>
          <w:szCs w:val="24"/>
          <w:lang w:eastAsia="tr-TR"/>
        </w:rPr>
        <w:t>ya teşekkür etti.    </w:t>
      </w:r>
    </w:p>
    <w:p w:rsidR="00723F89" w:rsidRDefault="00723F89" w:rsidP="00C15DAA">
      <w:pPr>
        <w:spacing w:line="240" w:lineRule="auto"/>
        <w:jc w:val="both"/>
        <w:rPr>
          <w:b/>
          <w:sz w:val="24"/>
          <w:szCs w:val="24"/>
        </w:rPr>
      </w:pPr>
    </w:p>
    <w:p w:rsidR="009227A0" w:rsidRDefault="009227A0" w:rsidP="00C15DAA">
      <w:pPr>
        <w:spacing w:line="240" w:lineRule="auto"/>
        <w:jc w:val="both"/>
        <w:rPr>
          <w:b/>
          <w:sz w:val="24"/>
          <w:szCs w:val="24"/>
        </w:rPr>
      </w:pPr>
    </w:p>
    <w:p w:rsidR="009227A0" w:rsidRDefault="009227A0" w:rsidP="00C15DAA">
      <w:pPr>
        <w:spacing w:line="240" w:lineRule="auto"/>
        <w:jc w:val="both"/>
        <w:rPr>
          <w:b/>
          <w:sz w:val="24"/>
          <w:szCs w:val="24"/>
        </w:rPr>
      </w:pPr>
    </w:p>
    <w:p w:rsidR="009227A0" w:rsidRDefault="009227A0" w:rsidP="00C15DAA">
      <w:pPr>
        <w:spacing w:line="240" w:lineRule="auto"/>
        <w:jc w:val="both"/>
        <w:rPr>
          <w:b/>
          <w:sz w:val="24"/>
          <w:szCs w:val="24"/>
        </w:rPr>
      </w:pPr>
    </w:p>
    <w:p w:rsidR="009227A0" w:rsidRDefault="009227A0" w:rsidP="009227A0">
      <w:pPr>
        <w:shd w:val="clear" w:color="auto" w:fill="FFFFFF"/>
        <w:spacing w:after="0" w:line="240" w:lineRule="auto"/>
        <w:outlineLvl w:val="1"/>
        <w:rPr>
          <w:rFonts w:ascii="Times New Roman" w:eastAsia="Times New Roman" w:hAnsi="Times New Roman" w:cs="Times New Roman"/>
          <w:b/>
          <w:bCs/>
          <w:color w:val="000000"/>
          <w:sz w:val="25"/>
          <w:szCs w:val="25"/>
          <w:lang w:eastAsia="tr-TR"/>
        </w:rPr>
      </w:pPr>
    </w:p>
    <w:p w:rsidR="009227A0" w:rsidRDefault="009227A0" w:rsidP="009227A0">
      <w:pPr>
        <w:shd w:val="clear" w:color="auto" w:fill="FFFFFF"/>
        <w:spacing w:after="0" w:line="240" w:lineRule="auto"/>
        <w:outlineLvl w:val="1"/>
        <w:rPr>
          <w:rFonts w:ascii="Times New Roman" w:eastAsia="Times New Roman" w:hAnsi="Times New Roman" w:cs="Times New Roman"/>
          <w:b/>
          <w:bCs/>
          <w:color w:val="000000"/>
          <w:sz w:val="25"/>
          <w:szCs w:val="25"/>
          <w:lang w:eastAsia="tr-TR"/>
        </w:rPr>
      </w:pPr>
    </w:p>
    <w:p w:rsidR="009227A0" w:rsidRPr="009227A0" w:rsidRDefault="009227A0" w:rsidP="009227A0">
      <w:pPr>
        <w:shd w:val="clear" w:color="auto" w:fill="FFFFFF"/>
        <w:spacing w:after="0" w:line="240" w:lineRule="auto"/>
        <w:outlineLvl w:val="1"/>
        <w:rPr>
          <w:rFonts w:ascii="Times New Roman" w:eastAsia="Times New Roman" w:hAnsi="Times New Roman" w:cs="Times New Roman"/>
          <w:b/>
          <w:bCs/>
          <w:color w:val="000000"/>
          <w:sz w:val="28"/>
          <w:szCs w:val="28"/>
          <w:lang w:eastAsia="tr-TR"/>
        </w:rPr>
      </w:pPr>
      <w:r w:rsidRPr="009227A0">
        <w:rPr>
          <w:rFonts w:ascii="Times New Roman" w:eastAsia="Times New Roman" w:hAnsi="Times New Roman" w:cs="Times New Roman"/>
          <w:b/>
          <w:bCs/>
          <w:color w:val="000000"/>
          <w:sz w:val="28"/>
          <w:szCs w:val="28"/>
          <w:lang w:eastAsia="tr-TR"/>
        </w:rPr>
        <w:t>Turanlı'dan Kayda ve Yüksel'e plaket</w:t>
      </w:r>
    </w:p>
    <w:p w:rsidR="009227A0" w:rsidRPr="009227A0" w:rsidRDefault="009227A0" w:rsidP="009227A0">
      <w:pPr>
        <w:shd w:val="clear" w:color="auto" w:fill="FFFFFF"/>
        <w:spacing w:after="88" w:line="240" w:lineRule="auto"/>
        <w:rPr>
          <w:rFonts w:ascii="Arial" w:eastAsia="Times New Roman" w:hAnsi="Arial" w:cs="Arial"/>
          <w:b/>
          <w:color w:val="000000"/>
          <w:sz w:val="28"/>
          <w:szCs w:val="28"/>
          <w:lang w:eastAsia="tr-TR"/>
        </w:rPr>
      </w:pPr>
    </w:p>
    <w:p w:rsidR="009227A0" w:rsidRPr="009227A0" w:rsidRDefault="009227A0" w:rsidP="009227A0">
      <w:pPr>
        <w:shd w:val="clear" w:color="auto" w:fill="FFFFFF"/>
        <w:spacing w:after="88" w:line="240" w:lineRule="auto"/>
        <w:rPr>
          <w:rFonts w:ascii="Arial" w:eastAsia="Times New Roman" w:hAnsi="Arial" w:cs="Arial"/>
          <w:b/>
          <w:color w:val="000000"/>
          <w:sz w:val="20"/>
          <w:szCs w:val="20"/>
          <w:lang w:eastAsia="tr-TR"/>
        </w:rPr>
      </w:pPr>
      <w:r w:rsidRPr="009227A0">
        <w:rPr>
          <w:rFonts w:ascii="Arial" w:eastAsia="Times New Roman" w:hAnsi="Arial" w:cs="Arial"/>
          <w:b/>
          <w:color w:val="000000"/>
          <w:sz w:val="20"/>
          <w:szCs w:val="20"/>
          <w:lang w:eastAsia="tr-TR"/>
        </w:rPr>
        <w:t>20 Haziran 2015, Cumartesi</w:t>
      </w:r>
    </w:p>
    <w:p w:rsidR="009227A0" w:rsidRPr="009227A0" w:rsidRDefault="009227A0" w:rsidP="009227A0">
      <w:pPr>
        <w:shd w:val="clear" w:color="auto" w:fill="FFFFFF"/>
        <w:spacing w:before="177" w:after="0" w:line="240" w:lineRule="auto"/>
        <w:outlineLvl w:val="2"/>
        <w:rPr>
          <w:rFonts w:ascii="Times New Roman" w:eastAsia="Times New Roman" w:hAnsi="Times New Roman" w:cs="Times New Roman"/>
          <w:b/>
          <w:bCs/>
          <w:color w:val="333333"/>
          <w:sz w:val="20"/>
          <w:szCs w:val="20"/>
          <w:lang w:eastAsia="tr-TR"/>
        </w:rPr>
      </w:pPr>
      <w:r w:rsidRPr="009227A0">
        <w:rPr>
          <w:rFonts w:ascii="Times New Roman" w:eastAsia="Times New Roman" w:hAnsi="Times New Roman" w:cs="Times New Roman"/>
          <w:b/>
          <w:bCs/>
          <w:color w:val="333333"/>
          <w:sz w:val="20"/>
          <w:szCs w:val="20"/>
          <w:lang w:eastAsia="tr-TR"/>
        </w:rPr>
        <w:t>Salihli Ticaret ve Sanayi Odası Ortaokulu Müdürü Şahin Turanlı, Salihli Belediye Başkanı Zeki Kayda ve Ticaret V eSanayi Odası Yönetim Kurulu Başkanı İbrahim Yüksel'e makamında ziyaret etti.</w:t>
      </w:r>
    </w:p>
    <w:p w:rsidR="009227A0" w:rsidRPr="009227A0" w:rsidRDefault="009227A0" w:rsidP="009227A0">
      <w:pPr>
        <w:shd w:val="clear" w:color="auto" w:fill="FFFFFF"/>
        <w:spacing w:before="100" w:beforeAutospacing="1" w:after="100" w:afterAutospacing="1" w:line="360" w:lineRule="atLeast"/>
        <w:rPr>
          <w:rFonts w:ascii="pt_sansregular" w:eastAsia="Times New Roman" w:hAnsi="pt_sansregular" w:cs="Times New Roman"/>
          <w:b/>
          <w:color w:val="444444"/>
          <w:sz w:val="20"/>
          <w:szCs w:val="20"/>
          <w:lang w:eastAsia="tr-TR"/>
        </w:rPr>
      </w:pPr>
      <w:r w:rsidRPr="009227A0">
        <w:rPr>
          <w:rFonts w:ascii="pt_sansregular" w:eastAsia="Times New Roman" w:hAnsi="pt_sansregular" w:cs="Times New Roman"/>
          <w:b/>
          <w:color w:val="444444"/>
          <w:sz w:val="20"/>
          <w:szCs w:val="20"/>
          <w:shd w:val="clear" w:color="auto" w:fill="AFEEEE"/>
          <w:lang w:eastAsia="tr-TR"/>
        </w:rPr>
        <w:t>HABER: BEHZAT AKCAN</w:t>
      </w:r>
    </w:p>
    <w:p w:rsidR="009227A0" w:rsidRPr="009227A0" w:rsidRDefault="009227A0" w:rsidP="009227A0">
      <w:pPr>
        <w:shd w:val="clear" w:color="auto" w:fill="FFFFFF"/>
        <w:spacing w:before="100" w:beforeAutospacing="1" w:after="100" w:afterAutospacing="1" w:line="360" w:lineRule="atLeast"/>
        <w:rPr>
          <w:rFonts w:ascii="pt_sansregular" w:eastAsia="Times New Roman" w:hAnsi="pt_sansregular" w:cs="Times New Roman"/>
          <w:color w:val="444444"/>
          <w:sz w:val="14"/>
          <w:szCs w:val="14"/>
          <w:lang w:eastAsia="tr-TR"/>
        </w:rPr>
      </w:pPr>
      <w:r w:rsidRPr="009227A0">
        <w:rPr>
          <w:rFonts w:ascii="pt_sansregular" w:eastAsia="Times New Roman" w:hAnsi="pt_sansregular" w:cs="Times New Roman"/>
          <w:b/>
          <w:color w:val="444444"/>
          <w:sz w:val="20"/>
          <w:szCs w:val="20"/>
          <w:lang w:eastAsia="tr-TR"/>
        </w:rPr>
        <w:br/>
        <w:t>Okul Müdürü Turanlı, okula yaptığı hizmetlerden dolayı Belediye Başkanı Kayda ve Ticaret Odası Başkanı Yüksel’e teşekkür plaketi verdi. Salihli Belediyesi olarak kentte bulunan bütün okullara desteklerini esirgemediklerini ifade eden Başkan Kayda,      ziyaretlerinden dolayı Okul Müdürü Turanlı'ya teşekkür etti.</w:t>
      </w:r>
      <w:r w:rsidRPr="009227A0">
        <w:rPr>
          <w:rFonts w:ascii="pt_sansregular" w:eastAsia="Times New Roman" w:hAnsi="pt_sansregular" w:cs="Times New Roman"/>
          <w:b/>
          <w:color w:val="444444"/>
          <w:sz w:val="20"/>
          <w:szCs w:val="20"/>
          <w:lang w:eastAsia="tr-TR"/>
        </w:rPr>
        <w:br/>
      </w:r>
      <w:r w:rsidRPr="009227A0">
        <w:rPr>
          <w:rFonts w:ascii="pt_sansregular" w:eastAsia="Times New Roman" w:hAnsi="pt_sansregular" w:cs="Times New Roman"/>
          <w:color w:val="444444"/>
          <w:sz w:val="14"/>
          <w:szCs w:val="14"/>
          <w:lang w:eastAsia="tr-TR"/>
        </w:rPr>
        <w:t> </w:t>
      </w:r>
    </w:p>
    <w:p w:rsidR="009227A0" w:rsidRPr="009227A0" w:rsidRDefault="009227A0" w:rsidP="009227A0">
      <w:pPr>
        <w:shd w:val="clear" w:color="auto" w:fill="FFFFFF"/>
        <w:spacing w:before="100" w:beforeAutospacing="1" w:after="100" w:afterAutospacing="1" w:line="360" w:lineRule="atLeast"/>
        <w:rPr>
          <w:rFonts w:ascii="pt_sansregular" w:eastAsia="Times New Roman" w:hAnsi="pt_sansregular" w:cs="Times New Roman"/>
          <w:color w:val="444444"/>
          <w:sz w:val="14"/>
          <w:szCs w:val="14"/>
          <w:lang w:eastAsia="tr-TR"/>
        </w:rPr>
      </w:pPr>
      <w:r>
        <w:rPr>
          <w:rFonts w:ascii="pt_sansregular" w:eastAsia="Times New Roman" w:hAnsi="pt_sansregular" w:cs="Times New Roman"/>
          <w:noProof/>
          <w:color w:val="444444"/>
          <w:sz w:val="14"/>
          <w:szCs w:val="14"/>
          <w:lang w:eastAsia="tr-TR"/>
        </w:rPr>
        <w:drawing>
          <wp:inline distT="0" distB="0" distL="0" distR="0">
            <wp:extent cx="4448810" cy="3332480"/>
            <wp:effectExtent l="19050" t="0" r="8890" b="0"/>
            <wp:docPr id="3" name="Resim 6" descr="http://www.salihlisektorgazetesi.com/UserFiles/galeri/97e79a-turanl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lihlisektorgazetesi.com/UserFiles/galeri/97e79a-turanli-2.jpg"/>
                    <pic:cNvPicPr>
                      <a:picLocks noChangeAspect="1" noChangeArrowheads="1"/>
                    </pic:cNvPicPr>
                  </pic:nvPicPr>
                  <pic:blipFill>
                    <a:blip r:embed="rId8"/>
                    <a:srcRect/>
                    <a:stretch>
                      <a:fillRect/>
                    </a:stretch>
                  </pic:blipFill>
                  <pic:spPr bwMode="auto">
                    <a:xfrm>
                      <a:off x="0" y="0"/>
                      <a:ext cx="4448810" cy="3332480"/>
                    </a:xfrm>
                    <a:prstGeom prst="rect">
                      <a:avLst/>
                    </a:prstGeom>
                    <a:noFill/>
                    <a:ln w="9525">
                      <a:noFill/>
                      <a:miter lim="800000"/>
                      <a:headEnd/>
                      <a:tailEnd/>
                    </a:ln>
                  </pic:spPr>
                </pic:pic>
              </a:graphicData>
            </a:graphic>
          </wp:inline>
        </w:drawing>
      </w:r>
    </w:p>
    <w:p w:rsidR="009227A0" w:rsidRDefault="009227A0" w:rsidP="00C15DAA">
      <w:pPr>
        <w:spacing w:line="240" w:lineRule="auto"/>
        <w:jc w:val="both"/>
        <w:rPr>
          <w:b/>
          <w:sz w:val="24"/>
          <w:szCs w:val="24"/>
        </w:rPr>
      </w:pPr>
    </w:p>
    <w:p w:rsidR="009227A0" w:rsidRDefault="009227A0" w:rsidP="00C15DAA">
      <w:pPr>
        <w:spacing w:line="240" w:lineRule="auto"/>
        <w:jc w:val="both"/>
        <w:rPr>
          <w:b/>
          <w:sz w:val="24"/>
          <w:szCs w:val="24"/>
        </w:rPr>
      </w:pPr>
    </w:p>
    <w:p w:rsidR="009227A0" w:rsidRDefault="009227A0" w:rsidP="00C15DAA">
      <w:pPr>
        <w:spacing w:line="240" w:lineRule="auto"/>
        <w:jc w:val="both"/>
        <w:rPr>
          <w:b/>
          <w:sz w:val="24"/>
          <w:szCs w:val="24"/>
        </w:rPr>
      </w:pPr>
    </w:p>
    <w:p w:rsidR="009227A0" w:rsidRDefault="009227A0" w:rsidP="00C15DAA">
      <w:pPr>
        <w:spacing w:line="240" w:lineRule="auto"/>
        <w:jc w:val="both"/>
        <w:rPr>
          <w:b/>
          <w:sz w:val="24"/>
          <w:szCs w:val="24"/>
        </w:rPr>
      </w:pPr>
    </w:p>
    <w:p w:rsidR="009227A0" w:rsidRDefault="009227A0" w:rsidP="00C15DAA">
      <w:pPr>
        <w:spacing w:line="240" w:lineRule="auto"/>
        <w:jc w:val="both"/>
        <w:rPr>
          <w:b/>
          <w:sz w:val="24"/>
          <w:szCs w:val="24"/>
        </w:rPr>
      </w:pPr>
    </w:p>
    <w:p w:rsidR="009227A0" w:rsidRDefault="009227A0" w:rsidP="00C15DAA">
      <w:pPr>
        <w:spacing w:line="240" w:lineRule="auto"/>
        <w:jc w:val="both"/>
        <w:rPr>
          <w:b/>
          <w:sz w:val="24"/>
          <w:szCs w:val="24"/>
        </w:rPr>
      </w:pPr>
    </w:p>
    <w:p w:rsidR="009227A0" w:rsidRDefault="009227A0" w:rsidP="00C15DAA">
      <w:pPr>
        <w:spacing w:line="240" w:lineRule="auto"/>
        <w:jc w:val="both"/>
        <w:rPr>
          <w:b/>
          <w:sz w:val="24"/>
          <w:szCs w:val="24"/>
        </w:rPr>
      </w:pPr>
    </w:p>
    <w:p w:rsidR="009227A0" w:rsidRDefault="009227A0" w:rsidP="00C15DAA">
      <w:pPr>
        <w:spacing w:line="240" w:lineRule="auto"/>
        <w:jc w:val="both"/>
        <w:rPr>
          <w:b/>
          <w:sz w:val="24"/>
          <w:szCs w:val="24"/>
        </w:rPr>
      </w:pPr>
    </w:p>
    <w:tbl>
      <w:tblPr>
        <w:tblW w:w="5000" w:type="pct"/>
        <w:tblCellSpacing w:w="0" w:type="dxa"/>
        <w:tblCellMar>
          <w:left w:w="0" w:type="dxa"/>
          <w:right w:w="0" w:type="dxa"/>
        </w:tblCellMar>
        <w:tblLook w:val="04A0"/>
      </w:tblPr>
      <w:tblGrid>
        <w:gridCol w:w="9072"/>
      </w:tblGrid>
      <w:tr w:rsidR="009227A0" w:rsidRPr="009227A0" w:rsidTr="009227A0">
        <w:trPr>
          <w:tblCellSpacing w:w="0" w:type="dxa"/>
        </w:trPr>
        <w:tc>
          <w:tcPr>
            <w:tcW w:w="0" w:type="auto"/>
            <w:vAlign w:val="center"/>
            <w:hideMark/>
          </w:tcPr>
          <w:p w:rsidR="009227A0" w:rsidRPr="009227A0" w:rsidRDefault="009227A0" w:rsidP="009227A0">
            <w:pPr>
              <w:spacing w:after="0" w:line="270" w:lineRule="atLeast"/>
              <w:rPr>
                <w:rFonts w:ascii="Tahoma" w:eastAsia="Times New Roman" w:hAnsi="Tahoma" w:cs="Tahoma"/>
                <w:color w:val="636363"/>
                <w:sz w:val="18"/>
                <w:szCs w:val="18"/>
                <w:lang w:eastAsia="tr-TR"/>
              </w:rPr>
            </w:pPr>
            <w:r w:rsidRPr="009227A0">
              <w:rPr>
                <w:rFonts w:ascii="Tahoma" w:eastAsia="Times New Roman" w:hAnsi="Tahoma" w:cs="Tahoma"/>
                <w:color w:val="636363"/>
                <w:sz w:val="18"/>
                <w:szCs w:val="18"/>
                <w:lang w:eastAsia="tr-TR"/>
              </w:rPr>
              <w:lastRenderedPageBreak/>
              <w:br/>
            </w:r>
          </w:p>
          <w:p w:rsidR="009227A0" w:rsidRPr="009227A0" w:rsidRDefault="009227A0" w:rsidP="009227A0">
            <w:pPr>
              <w:spacing w:after="0" w:line="270" w:lineRule="atLeast"/>
              <w:rPr>
                <w:rFonts w:ascii="Tahoma" w:eastAsia="Times New Roman" w:hAnsi="Tahoma" w:cs="Tahoma"/>
                <w:b/>
                <w:color w:val="636363"/>
                <w:sz w:val="28"/>
                <w:szCs w:val="28"/>
                <w:lang w:eastAsia="tr-TR"/>
              </w:rPr>
            </w:pPr>
            <w:r w:rsidRPr="006E3A70">
              <w:rPr>
                <w:rFonts w:ascii="Tahoma" w:eastAsia="Times New Roman" w:hAnsi="Tahoma" w:cs="Tahoma"/>
                <w:b/>
                <w:color w:val="636363"/>
                <w:sz w:val="28"/>
                <w:szCs w:val="28"/>
                <w:lang w:eastAsia="tr-TR"/>
              </w:rPr>
              <w:t> </w:t>
            </w:r>
            <w:r w:rsidRPr="009227A0">
              <w:rPr>
                <w:rFonts w:ascii="Tahoma" w:eastAsia="Times New Roman" w:hAnsi="Tahoma" w:cs="Tahoma"/>
                <w:b/>
                <w:color w:val="636363"/>
                <w:sz w:val="28"/>
                <w:szCs w:val="28"/>
                <w:lang w:eastAsia="tr-TR"/>
              </w:rPr>
              <w:t>  </w:t>
            </w:r>
            <w:r w:rsidRPr="006E3A70">
              <w:rPr>
                <w:rFonts w:ascii="Tahoma" w:eastAsia="Times New Roman" w:hAnsi="Tahoma" w:cs="Tahoma"/>
                <w:b/>
                <w:color w:val="636363"/>
                <w:sz w:val="28"/>
                <w:szCs w:val="28"/>
                <w:lang w:eastAsia="tr-TR"/>
              </w:rPr>
              <w:t> </w:t>
            </w:r>
            <w:r w:rsidR="006E3A70" w:rsidRPr="006E3A70">
              <w:rPr>
                <w:rFonts w:ascii="Tahoma" w:eastAsia="Times New Roman" w:hAnsi="Tahoma" w:cs="Tahoma"/>
                <w:b/>
                <w:color w:val="636363"/>
                <w:sz w:val="28"/>
                <w:szCs w:val="28"/>
                <w:lang w:eastAsia="tr-TR"/>
              </w:rPr>
              <w:t>Haberler</w:t>
            </w:r>
          </w:p>
        </w:tc>
      </w:tr>
      <w:tr w:rsidR="009227A0" w:rsidRPr="009227A0" w:rsidTr="009227A0">
        <w:trPr>
          <w:tblCellSpacing w:w="0" w:type="dxa"/>
        </w:trPr>
        <w:tc>
          <w:tcPr>
            <w:tcW w:w="0" w:type="auto"/>
            <w:vAlign w:val="center"/>
            <w:hideMark/>
          </w:tcPr>
          <w:p w:rsidR="009227A0" w:rsidRDefault="009227A0" w:rsidP="009227A0">
            <w:pPr>
              <w:spacing w:after="0" w:line="270" w:lineRule="atLeast"/>
              <w:jc w:val="center"/>
              <w:rPr>
                <w:rFonts w:ascii="Trebuchet MS" w:eastAsia="Times New Roman" w:hAnsi="Trebuchet MS" w:cs="Tahoma"/>
                <w:b/>
                <w:bCs/>
                <w:color w:val="CC791B"/>
                <w:sz w:val="27"/>
                <w:szCs w:val="27"/>
                <w:lang w:eastAsia="tr-TR"/>
              </w:rPr>
            </w:pPr>
            <w:r w:rsidRPr="009227A0">
              <w:rPr>
                <w:rFonts w:ascii="Trebuchet MS" w:eastAsia="Times New Roman" w:hAnsi="Trebuchet MS" w:cs="Tahoma"/>
                <w:color w:val="CC791B"/>
                <w:sz w:val="27"/>
                <w:szCs w:val="27"/>
                <w:lang w:eastAsia="tr-TR"/>
              </w:rPr>
              <w:br/>
            </w:r>
            <w:r w:rsidRPr="009227A0">
              <w:rPr>
                <w:rFonts w:ascii="Trebuchet MS" w:eastAsia="Times New Roman" w:hAnsi="Trebuchet MS" w:cs="Tahoma"/>
                <w:b/>
                <w:bCs/>
                <w:color w:val="CC791B"/>
                <w:sz w:val="27"/>
                <w:szCs w:val="27"/>
                <w:lang w:eastAsia="tr-TR"/>
              </w:rPr>
              <w:t>BAŞKAN ZEKİ KAYDA'YA TEŞEKKÜR PLAKETİ</w:t>
            </w:r>
          </w:p>
          <w:p w:rsidR="006E3A70" w:rsidRPr="009227A0" w:rsidRDefault="006E3A70" w:rsidP="009227A0">
            <w:pPr>
              <w:spacing w:after="0" w:line="270" w:lineRule="atLeast"/>
              <w:jc w:val="center"/>
              <w:rPr>
                <w:rFonts w:ascii="Trebuchet MS" w:eastAsia="Times New Roman" w:hAnsi="Trebuchet MS" w:cs="Tahoma"/>
                <w:color w:val="CC791B"/>
                <w:sz w:val="27"/>
                <w:szCs w:val="27"/>
                <w:lang w:eastAsia="tr-TR"/>
              </w:rPr>
            </w:pPr>
          </w:p>
        </w:tc>
      </w:tr>
      <w:tr w:rsidR="009227A0" w:rsidRPr="009227A0" w:rsidTr="009227A0">
        <w:trPr>
          <w:tblCellSpacing w:w="0" w:type="dxa"/>
        </w:trPr>
        <w:tc>
          <w:tcPr>
            <w:tcW w:w="0" w:type="auto"/>
            <w:vAlign w:val="center"/>
            <w:hideMark/>
          </w:tcPr>
          <w:tbl>
            <w:tblPr>
              <w:tblW w:w="5000" w:type="pct"/>
              <w:tblCellSpacing w:w="0" w:type="dxa"/>
              <w:tblCellMar>
                <w:left w:w="0" w:type="dxa"/>
                <w:right w:w="0" w:type="dxa"/>
              </w:tblCellMar>
              <w:tblLook w:val="04A0"/>
            </w:tblPr>
            <w:tblGrid>
              <w:gridCol w:w="9045"/>
              <w:gridCol w:w="27"/>
            </w:tblGrid>
            <w:tr w:rsidR="009227A0" w:rsidRPr="009227A0">
              <w:trPr>
                <w:tblCellSpacing w:w="0" w:type="dxa"/>
              </w:trPr>
              <w:tc>
                <w:tcPr>
                  <w:tcW w:w="0" w:type="auto"/>
                  <w:gridSpan w:val="2"/>
                  <w:vAlign w:val="center"/>
                  <w:hideMark/>
                </w:tcPr>
                <w:p w:rsidR="009227A0" w:rsidRDefault="009227A0" w:rsidP="009227A0">
                  <w:pPr>
                    <w:spacing w:before="100" w:beforeAutospacing="1" w:after="100" w:afterAutospacing="1" w:line="240" w:lineRule="auto"/>
                    <w:rPr>
                      <w:rFonts w:ascii="Helvetica" w:eastAsia="Times New Roman" w:hAnsi="Helvetica" w:cs="Times New Roman"/>
                      <w:color w:val="141823"/>
                      <w:lang w:eastAsia="tr-TR"/>
                    </w:rPr>
                  </w:pPr>
                  <w:r w:rsidRPr="009227A0">
                    <w:rPr>
                      <w:rFonts w:ascii="Helvetica" w:eastAsia="Times New Roman" w:hAnsi="Helvetica" w:cs="Times New Roman"/>
                      <w:color w:val="141823"/>
                      <w:lang w:eastAsia="tr-TR"/>
                    </w:rPr>
                    <w:t>Salihli Ticaret ve Sanayi Odası Ortaokulu Müdürü Şahin Turanlı, okula yaptığı hizmetlerden dolayı Belediye Başkanı Zeki Kayda´ya teşekkür plaketi takdim etti. Salihli Belediyesinin bütün okullara hizmet verdiğini anlatan Başkan Zeki Kayda, ziyaretinden dolayı Okul Müdürü Şahin Turanlı´ya teşekkür etti.</w:t>
                  </w:r>
                </w:p>
                <w:p w:rsidR="006E3A70" w:rsidRDefault="006E3A70" w:rsidP="009227A0">
                  <w:pPr>
                    <w:spacing w:before="100" w:beforeAutospacing="1" w:after="100" w:afterAutospacing="1" w:line="240" w:lineRule="auto"/>
                    <w:rPr>
                      <w:rFonts w:ascii="Helvetica" w:eastAsia="Times New Roman" w:hAnsi="Helvetica" w:cs="Times New Roman"/>
                      <w:color w:val="141823"/>
                      <w:lang w:eastAsia="tr-TR"/>
                    </w:rPr>
                  </w:pPr>
                  <w:r>
                    <w:rPr>
                      <w:noProof/>
                      <w:lang w:eastAsia="tr-TR"/>
                    </w:rPr>
                    <w:drawing>
                      <wp:inline distT="0" distB="0" distL="0" distR="0">
                        <wp:extent cx="4457583" cy="2965533"/>
                        <wp:effectExtent l="19050" t="0" r="117" b="0"/>
                        <wp:docPr id="14" name="Resim 14" descr="http://www.salihli.bel.tr/external/haber-1435039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alihli.bel.tr/external/haber-1435039675.jpg"/>
                                <pic:cNvPicPr>
                                  <a:picLocks noChangeAspect="1" noChangeArrowheads="1"/>
                                </pic:cNvPicPr>
                              </pic:nvPicPr>
                              <pic:blipFill>
                                <a:blip r:embed="rId13"/>
                                <a:srcRect/>
                                <a:stretch>
                                  <a:fillRect/>
                                </a:stretch>
                              </pic:blipFill>
                              <pic:spPr bwMode="auto">
                                <a:xfrm>
                                  <a:off x="0" y="0"/>
                                  <a:ext cx="4459091" cy="2966536"/>
                                </a:xfrm>
                                <a:prstGeom prst="rect">
                                  <a:avLst/>
                                </a:prstGeom>
                                <a:noFill/>
                                <a:ln w="9525">
                                  <a:noFill/>
                                  <a:miter lim="800000"/>
                                  <a:headEnd/>
                                  <a:tailEnd/>
                                </a:ln>
                              </pic:spPr>
                            </pic:pic>
                          </a:graphicData>
                        </a:graphic>
                      </wp:inline>
                    </w:drawing>
                  </w:r>
                </w:p>
                <w:p w:rsidR="006E3A70" w:rsidRPr="009227A0" w:rsidRDefault="006E3A70" w:rsidP="009227A0">
                  <w:pPr>
                    <w:spacing w:before="100" w:beforeAutospacing="1" w:after="100" w:afterAutospacing="1" w:line="240" w:lineRule="auto"/>
                    <w:rPr>
                      <w:rFonts w:ascii="Times New Roman" w:eastAsia="Times New Roman" w:hAnsi="Times New Roman" w:cs="Times New Roman"/>
                      <w:lang w:eastAsia="tr-TR"/>
                    </w:rPr>
                  </w:pPr>
                </w:p>
                <w:p w:rsidR="009227A0" w:rsidRPr="009227A0" w:rsidRDefault="009227A0" w:rsidP="009227A0">
                  <w:pPr>
                    <w:spacing w:after="240" w:line="240" w:lineRule="auto"/>
                    <w:rPr>
                      <w:rFonts w:ascii="Times New Roman" w:eastAsia="Times New Roman" w:hAnsi="Times New Roman" w:cs="Times New Roman"/>
                      <w:lang w:eastAsia="tr-TR"/>
                    </w:rPr>
                  </w:pPr>
                </w:p>
              </w:tc>
            </w:tr>
            <w:tr w:rsidR="009227A0" w:rsidRPr="009227A0">
              <w:trPr>
                <w:tblCellSpacing w:w="0" w:type="dxa"/>
              </w:trPr>
              <w:tc>
                <w:tcPr>
                  <w:tcW w:w="0" w:type="auto"/>
                  <w:vAlign w:val="center"/>
                  <w:hideMark/>
                </w:tcPr>
                <w:p w:rsidR="009227A0" w:rsidRPr="009227A0" w:rsidRDefault="009227A0" w:rsidP="009227A0">
                  <w:pPr>
                    <w:spacing w:after="240" w:line="240" w:lineRule="auto"/>
                    <w:rPr>
                      <w:rFonts w:ascii="Times New Roman" w:eastAsia="Times New Roman" w:hAnsi="Times New Roman" w:cs="Times New Roman"/>
                      <w:b/>
                      <w:lang w:eastAsia="tr-TR"/>
                    </w:rPr>
                  </w:pPr>
                  <w:r w:rsidRPr="009227A0">
                    <w:rPr>
                      <w:rFonts w:ascii="Times New Roman" w:eastAsia="Times New Roman" w:hAnsi="Times New Roman" w:cs="Times New Roman"/>
                      <w:b/>
                      <w:lang w:eastAsia="tr-TR"/>
                    </w:rPr>
                    <w:t>Haber Tarihi:</w:t>
                  </w:r>
                  <w:r w:rsidRPr="006E3A70">
                    <w:rPr>
                      <w:rFonts w:ascii="Times New Roman" w:eastAsia="Times New Roman" w:hAnsi="Times New Roman" w:cs="Times New Roman"/>
                      <w:b/>
                      <w:lang w:eastAsia="tr-TR"/>
                    </w:rPr>
                    <w:t> </w:t>
                  </w:r>
                  <w:r w:rsidRPr="009227A0">
                    <w:rPr>
                      <w:rFonts w:ascii="Times New Roman" w:eastAsia="Times New Roman" w:hAnsi="Times New Roman" w:cs="Times New Roman"/>
                      <w:b/>
                      <w:i/>
                      <w:iCs/>
                      <w:lang w:eastAsia="tr-TR"/>
                    </w:rPr>
                    <w:t>23.06.2015</w:t>
                  </w:r>
                </w:p>
              </w:tc>
              <w:tc>
                <w:tcPr>
                  <w:tcW w:w="0" w:type="auto"/>
                  <w:vAlign w:val="center"/>
                  <w:hideMark/>
                </w:tcPr>
                <w:p w:rsidR="009227A0" w:rsidRPr="009227A0" w:rsidRDefault="009227A0" w:rsidP="009227A0">
                  <w:pPr>
                    <w:spacing w:after="0" w:line="240" w:lineRule="auto"/>
                    <w:rPr>
                      <w:rFonts w:ascii="Times New Roman" w:eastAsia="Times New Roman" w:hAnsi="Times New Roman" w:cs="Times New Roman"/>
                      <w:lang w:eastAsia="tr-TR"/>
                    </w:rPr>
                  </w:pPr>
                </w:p>
              </w:tc>
            </w:tr>
          </w:tbl>
          <w:p w:rsidR="009227A0" w:rsidRPr="009227A0" w:rsidRDefault="009227A0" w:rsidP="009227A0">
            <w:pPr>
              <w:spacing w:after="0" w:line="270" w:lineRule="atLeast"/>
              <w:jc w:val="center"/>
              <w:rPr>
                <w:rFonts w:ascii="Trebuchet MS" w:eastAsia="Times New Roman" w:hAnsi="Trebuchet MS" w:cs="Tahoma"/>
                <w:color w:val="CC791B"/>
                <w:sz w:val="27"/>
                <w:szCs w:val="27"/>
                <w:lang w:eastAsia="tr-TR"/>
              </w:rPr>
            </w:pPr>
          </w:p>
        </w:tc>
      </w:tr>
      <w:tr w:rsidR="009227A0" w:rsidRPr="009227A0" w:rsidTr="009227A0">
        <w:trPr>
          <w:tblCellSpacing w:w="0" w:type="dxa"/>
        </w:trPr>
        <w:tc>
          <w:tcPr>
            <w:tcW w:w="0" w:type="auto"/>
            <w:vAlign w:val="center"/>
            <w:hideMark/>
          </w:tcPr>
          <w:tbl>
            <w:tblPr>
              <w:tblW w:w="5000" w:type="pct"/>
              <w:tblCellSpacing w:w="0" w:type="dxa"/>
              <w:tblCellMar>
                <w:left w:w="0" w:type="dxa"/>
                <w:right w:w="0" w:type="dxa"/>
              </w:tblCellMar>
              <w:tblLook w:val="04A0"/>
            </w:tblPr>
            <w:tblGrid>
              <w:gridCol w:w="9072"/>
            </w:tblGrid>
            <w:tr w:rsidR="009227A0" w:rsidRPr="009227A0">
              <w:trPr>
                <w:tblCellSpacing w:w="0" w:type="dxa"/>
              </w:trPr>
              <w:tc>
                <w:tcPr>
                  <w:tcW w:w="0" w:type="auto"/>
                  <w:vAlign w:val="center"/>
                  <w:hideMark/>
                </w:tcPr>
                <w:p w:rsidR="009227A0" w:rsidRPr="009227A0" w:rsidRDefault="009227A0" w:rsidP="009227A0">
                  <w:pPr>
                    <w:spacing w:after="0" w:line="240" w:lineRule="auto"/>
                    <w:jc w:val="center"/>
                    <w:rPr>
                      <w:rFonts w:ascii="Times New Roman" w:eastAsia="Times New Roman" w:hAnsi="Times New Roman" w:cs="Times New Roman"/>
                      <w:sz w:val="24"/>
                      <w:szCs w:val="24"/>
                      <w:lang w:eastAsia="tr-TR"/>
                    </w:rPr>
                  </w:pPr>
                </w:p>
              </w:tc>
            </w:tr>
          </w:tbl>
          <w:p w:rsidR="009227A0" w:rsidRPr="009227A0" w:rsidRDefault="009227A0" w:rsidP="009227A0">
            <w:pPr>
              <w:spacing w:after="0" w:line="270" w:lineRule="atLeast"/>
              <w:jc w:val="center"/>
              <w:rPr>
                <w:rFonts w:ascii="Trebuchet MS" w:eastAsia="Times New Roman" w:hAnsi="Trebuchet MS" w:cs="Tahoma"/>
                <w:color w:val="CC791B"/>
                <w:sz w:val="27"/>
                <w:szCs w:val="27"/>
                <w:lang w:eastAsia="tr-TR"/>
              </w:rPr>
            </w:pPr>
          </w:p>
        </w:tc>
      </w:tr>
    </w:tbl>
    <w:p w:rsidR="009227A0" w:rsidRPr="00C15DAA" w:rsidRDefault="009227A0" w:rsidP="00C15DAA">
      <w:pPr>
        <w:spacing w:line="240" w:lineRule="auto"/>
        <w:jc w:val="both"/>
        <w:rPr>
          <w:b/>
          <w:sz w:val="24"/>
          <w:szCs w:val="24"/>
        </w:rPr>
      </w:pPr>
    </w:p>
    <w:sectPr w:rsidR="009227A0" w:rsidRPr="00C15DAA" w:rsidSect="00B31534">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35" w:rsidRDefault="00034035" w:rsidP="009227A0">
      <w:pPr>
        <w:spacing w:after="0" w:line="240" w:lineRule="auto"/>
      </w:pPr>
      <w:r>
        <w:separator/>
      </w:r>
    </w:p>
  </w:endnote>
  <w:endnote w:type="continuationSeparator" w:id="1">
    <w:p w:rsidR="00034035" w:rsidRDefault="00034035" w:rsidP="00922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A2"/>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35" w:rsidRDefault="00034035" w:rsidP="009227A0">
      <w:pPr>
        <w:spacing w:after="0" w:line="240" w:lineRule="auto"/>
      </w:pPr>
      <w:r>
        <w:separator/>
      </w:r>
    </w:p>
  </w:footnote>
  <w:footnote w:type="continuationSeparator" w:id="1">
    <w:p w:rsidR="00034035" w:rsidRDefault="00034035" w:rsidP="009227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315E99"/>
    <w:rsid w:val="00034035"/>
    <w:rsid w:val="00281DB7"/>
    <w:rsid w:val="002D761F"/>
    <w:rsid w:val="00315E99"/>
    <w:rsid w:val="00435C21"/>
    <w:rsid w:val="00594E24"/>
    <w:rsid w:val="006E3A70"/>
    <w:rsid w:val="00723F89"/>
    <w:rsid w:val="00734159"/>
    <w:rsid w:val="009227A0"/>
    <w:rsid w:val="00B31534"/>
    <w:rsid w:val="00C15DAA"/>
    <w:rsid w:val="00DF3B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89"/>
  </w:style>
  <w:style w:type="paragraph" w:styleId="Balk2">
    <w:name w:val="heading 2"/>
    <w:basedOn w:val="Normal"/>
    <w:link w:val="Balk2Char"/>
    <w:uiPriority w:val="9"/>
    <w:qFormat/>
    <w:rsid w:val="00315E9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15E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5E9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15E9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315E99"/>
    <w:rPr>
      <w:color w:val="0000FF"/>
      <w:u w:val="single"/>
    </w:rPr>
  </w:style>
  <w:style w:type="paragraph" w:styleId="BalonMetni">
    <w:name w:val="Balloon Text"/>
    <w:basedOn w:val="Normal"/>
    <w:link w:val="BalonMetniChar"/>
    <w:uiPriority w:val="99"/>
    <w:semiHidden/>
    <w:unhideWhenUsed/>
    <w:rsid w:val="00315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5E99"/>
    <w:rPr>
      <w:rFonts w:ascii="Tahoma" w:hAnsi="Tahoma" w:cs="Tahoma"/>
      <w:sz w:val="16"/>
      <w:szCs w:val="16"/>
    </w:rPr>
  </w:style>
  <w:style w:type="paragraph" w:styleId="NormalWeb">
    <w:name w:val="Normal (Web)"/>
    <w:basedOn w:val="Normal"/>
    <w:uiPriority w:val="99"/>
    <w:semiHidden/>
    <w:unhideWhenUsed/>
    <w:rsid w:val="009227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227A0"/>
  </w:style>
  <w:style w:type="character" w:customStyle="1" w:styleId="baslik">
    <w:name w:val="baslik"/>
    <w:basedOn w:val="VarsaylanParagrafYazTipi"/>
    <w:rsid w:val="009227A0"/>
  </w:style>
</w:styles>
</file>

<file path=word/webSettings.xml><?xml version="1.0" encoding="utf-8"?>
<w:webSettings xmlns:r="http://schemas.openxmlformats.org/officeDocument/2006/relationships" xmlns:w="http://schemas.openxmlformats.org/wordprocessingml/2006/main">
  <w:divs>
    <w:div w:id="695273441">
      <w:bodyDiv w:val="1"/>
      <w:marLeft w:val="0"/>
      <w:marRight w:val="0"/>
      <w:marTop w:val="0"/>
      <w:marBottom w:val="0"/>
      <w:divBdr>
        <w:top w:val="none" w:sz="0" w:space="0" w:color="auto"/>
        <w:left w:val="none" w:sz="0" w:space="0" w:color="auto"/>
        <w:bottom w:val="none" w:sz="0" w:space="0" w:color="auto"/>
        <w:right w:val="none" w:sz="0" w:space="0" w:color="auto"/>
      </w:divBdr>
      <w:divsChild>
        <w:div w:id="655493098">
          <w:marLeft w:val="0"/>
          <w:marRight w:val="0"/>
          <w:marTop w:val="0"/>
          <w:marBottom w:val="88"/>
          <w:divBdr>
            <w:top w:val="none" w:sz="0" w:space="0" w:color="auto"/>
            <w:left w:val="none" w:sz="0" w:space="0" w:color="auto"/>
            <w:bottom w:val="none" w:sz="0" w:space="0" w:color="auto"/>
            <w:right w:val="none" w:sz="0" w:space="0" w:color="auto"/>
          </w:divBdr>
        </w:div>
      </w:divsChild>
    </w:div>
    <w:div w:id="811676681">
      <w:bodyDiv w:val="1"/>
      <w:marLeft w:val="0"/>
      <w:marRight w:val="0"/>
      <w:marTop w:val="0"/>
      <w:marBottom w:val="0"/>
      <w:divBdr>
        <w:top w:val="none" w:sz="0" w:space="0" w:color="auto"/>
        <w:left w:val="none" w:sz="0" w:space="0" w:color="auto"/>
        <w:bottom w:val="none" w:sz="0" w:space="0" w:color="auto"/>
        <w:right w:val="none" w:sz="0" w:space="0" w:color="auto"/>
      </w:divBdr>
      <w:divsChild>
        <w:div w:id="1023242136">
          <w:marLeft w:val="0"/>
          <w:marRight w:val="0"/>
          <w:marTop w:val="0"/>
          <w:marBottom w:val="88"/>
          <w:divBdr>
            <w:top w:val="none" w:sz="0" w:space="0" w:color="auto"/>
            <w:left w:val="none" w:sz="0" w:space="0" w:color="auto"/>
            <w:bottom w:val="none" w:sz="0" w:space="0" w:color="auto"/>
            <w:right w:val="none" w:sz="0" w:space="0" w:color="auto"/>
          </w:divBdr>
        </w:div>
      </w:divsChild>
    </w:div>
    <w:div w:id="992178257">
      <w:bodyDiv w:val="1"/>
      <w:marLeft w:val="0"/>
      <w:marRight w:val="0"/>
      <w:marTop w:val="0"/>
      <w:marBottom w:val="0"/>
      <w:divBdr>
        <w:top w:val="none" w:sz="0" w:space="0" w:color="auto"/>
        <w:left w:val="none" w:sz="0" w:space="0" w:color="auto"/>
        <w:bottom w:val="none" w:sz="0" w:space="0" w:color="auto"/>
        <w:right w:val="none" w:sz="0" w:space="0" w:color="auto"/>
      </w:divBdr>
      <w:divsChild>
        <w:div w:id="781649338">
          <w:marLeft w:val="0"/>
          <w:marRight w:val="0"/>
          <w:marTop w:val="0"/>
          <w:marBottom w:val="88"/>
          <w:divBdr>
            <w:top w:val="none" w:sz="0" w:space="0" w:color="auto"/>
            <w:left w:val="none" w:sz="0" w:space="0" w:color="auto"/>
            <w:bottom w:val="none" w:sz="0" w:space="0" w:color="auto"/>
            <w:right w:val="none" w:sz="0" w:space="0" w:color="auto"/>
          </w:divBdr>
          <w:divsChild>
            <w:div w:id="568930802">
              <w:marLeft w:val="0"/>
              <w:marRight w:val="106"/>
              <w:marTop w:val="0"/>
              <w:marBottom w:val="0"/>
              <w:divBdr>
                <w:top w:val="none" w:sz="0" w:space="0" w:color="auto"/>
                <w:left w:val="none" w:sz="0" w:space="0" w:color="auto"/>
                <w:bottom w:val="none" w:sz="0" w:space="0" w:color="auto"/>
                <w:right w:val="none" w:sz="0" w:space="0" w:color="auto"/>
              </w:divBdr>
            </w:div>
            <w:div w:id="705107731">
              <w:marLeft w:val="0"/>
              <w:marRight w:val="97"/>
              <w:marTop w:val="0"/>
              <w:marBottom w:val="0"/>
              <w:divBdr>
                <w:top w:val="none" w:sz="0" w:space="0" w:color="auto"/>
                <w:left w:val="none" w:sz="0" w:space="0" w:color="auto"/>
                <w:bottom w:val="none" w:sz="0" w:space="0" w:color="auto"/>
                <w:right w:val="none" w:sz="0" w:space="0" w:color="auto"/>
              </w:divBdr>
            </w:div>
            <w:div w:id="1266883934">
              <w:marLeft w:val="0"/>
              <w:marRight w:val="0"/>
              <w:marTop w:val="0"/>
              <w:marBottom w:val="0"/>
              <w:divBdr>
                <w:top w:val="none" w:sz="0" w:space="0" w:color="auto"/>
                <w:left w:val="none" w:sz="0" w:space="0" w:color="auto"/>
                <w:bottom w:val="none" w:sz="0" w:space="0" w:color="auto"/>
                <w:right w:val="none" w:sz="0" w:space="0" w:color="auto"/>
              </w:divBdr>
            </w:div>
          </w:divsChild>
        </w:div>
        <w:div w:id="708337590">
          <w:marLeft w:val="0"/>
          <w:marRight w:val="0"/>
          <w:marTop w:val="0"/>
          <w:marBottom w:val="88"/>
          <w:divBdr>
            <w:top w:val="none" w:sz="0" w:space="0" w:color="auto"/>
            <w:left w:val="none" w:sz="0" w:space="0" w:color="auto"/>
            <w:bottom w:val="none" w:sz="0" w:space="0" w:color="auto"/>
            <w:right w:val="none" w:sz="0" w:space="0" w:color="auto"/>
          </w:divBdr>
        </w:div>
        <w:div w:id="5979873">
          <w:marLeft w:val="0"/>
          <w:marRight w:val="0"/>
          <w:marTop w:val="0"/>
          <w:marBottom w:val="0"/>
          <w:divBdr>
            <w:top w:val="none" w:sz="0" w:space="0" w:color="auto"/>
            <w:left w:val="none" w:sz="0" w:space="0" w:color="auto"/>
            <w:bottom w:val="none" w:sz="0" w:space="0" w:color="auto"/>
            <w:right w:val="none" w:sz="0" w:space="0" w:color="auto"/>
          </w:divBdr>
        </w:div>
        <w:div w:id="1519199103">
          <w:marLeft w:val="0"/>
          <w:marRight w:val="0"/>
          <w:marTop w:val="0"/>
          <w:marBottom w:val="0"/>
          <w:divBdr>
            <w:top w:val="none" w:sz="0" w:space="0" w:color="auto"/>
            <w:left w:val="none" w:sz="0" w:space="0" w:color="auto"/>
            <w:bottom w:val="none" w:sz="0" w:space="0" w:color="auto"/>
            <w:right w:val="none" w:sz="0" w:space="0" w:color="auto"/>
          </w:divBdr>
        </w:div>
        <w:div w:id="1416971931">
          <w:marLeft w:val="0"/>
          <w:marRight w:val="0"/>
          <w:marTop w:val="0"/>
          <w:marBottom w:val="0"/>
          <w:divBdr>
            <w:top w:val="none" w:sz="0" w:space="0" w:color="auto"/>
            <w:left w:val="none" w:sz="0" w:space="0" w:color="auto"/>
            <w:bottom w:val="none" w:sz="0" w:space="0" w:color="auto"/>
            <w:right w:val="none" w:sz="0" w:space="0" w:color="auto"/>
          </w:divBdr>
        </w:div>
        <w:div w:id="1130708224">
          <w:marLeft w:val="0"/>
          <w:marRight w:val="0"/>
          <w:marTop w:val="0"/>
          <w:marBottom w:val="0"/>
          <w:divBdr>
            <w:top w:val="none" w:sz="0" w:space="0" w:color="auto"/>
            <w:left w:val="none" w:sz="0" w:space="0" w:color="auto"/>
            <w:bottom w:val="none" w:sz="0" w:space="0" w:color="auto"/>
            <w:right w:val="none" w:sz="0" w:space="0" w:color="auto"/>
          </w:divBdr>
        </w:div>
      </w:divsChild>
    </w:div>
    <w:div w:id="1736051583">
      <w:bodyDiv w:val="1"/>
      <w:marLeft w:val="0"/>
      <w:marRight w:val="0"/>
      <w:marTop w:val="0"/>
      <w:marBottom w:val="0"/>
      <w:divBdr>
        <w:top w:val="none" w:sz="0" w:space="0" w:color="auto"/>
        <w:left w:val="none" w:sz="0" w:space="0" w:color="auto"/>
        <w:bottom w:val="none" w:sz="0" w:space="0" w:color="auto"/>
        <w:right w:val="none" w:sz="0" w:space="0" w:color="auto"/>
      </w:divBdr>
      <w:divsChild>
        <w:div w:id="1881933934">
          <w:marLeft w:val="0"/>
          <w:marRight w:val="0"/>
          <w:marTop w:val="0"/>
          <w:marBottom w:val="0"/>
          <w:divBdr>
            <w:top w:val="none" w:sz="0" w:space="0" w:color="auto"/>
            <w:left w:val="none" w:sz="0" w:space="0" w:color="auto"/>
            <w:bottom w:val="none" w:sz="0" w:space="0" w:color="auto"/>
            <w:right w:val="none" w:sz="0" w:space="0" w:color="auto"/>
          </w:divBdr>
        </w:div>
      </w:divsChild>
    </w:div>
    <w:div w:id="1850749414">
      <w:bodyDiv w:val="1"/>
      <w:marLeft w:val="0"/>
      <w:marRight w:val="0"/>
      <w:marTop w:val="0"/>
      <w:marBottom w:val="0"/>
      <w:divBdr>
        <w:top w:val="none" w:sz="0" w:space="0" w:color="auto"/>
        <w:left w:val="none" w:sz="0" w:space="0" w:color="auto"/>
        <w:bottom w:val="none" w:sz="0" w:space="0" w:color="auto"/>
        <w:right w:val="none" w:sz="0" w:space="0" w:color="auto"/>
      </w:divBdr>
    </w:div>
    <w:div w:id="1974555750">
      <w:bodyDiv w:val="1"/>
      <w:marLeft w:val="0"/>
      <w:marRight w:val="0"/>
      <w:marTop w:val="0"/>
      <w:marBottom w:val="0"/>
      <w:divBdr>
        <w:top w:val="none" w:sz="0" w:space="0" w:color="auto"/>
        <w:left w:val="none" w:sz="0" w:space="0" w:color="auto"/>
        <w:bottom w:val="none" w:sz="0" w:space="0" w:color="auto"/>
        <w:right w:val="none" w:sz="0" w:space="0" w:color="auto"/>
      </w:divBdr>
      <w:divsChild>
        <w:div w:id="1095057260">
          <w:marLeft w:val="0"/>
          <w:marRight w:val="0"/>
          <w:marTop w:val="0"/>
          <w:marBottom w:val="88"/>
          <w:divBdr>
            <w:top w:val="none" w:sz="0" w:space="0" w:color="auto"/>
            <w:left w:val="none" w:sz="0" w:space="0" w:color="auto"/>
            <w:bottom w:val="none" w:sz="0" w:space="0" w:color="auto"/>
            <w:right w:val="none" w:sz="0" w:space="0" w:color="auto"/>
          </w:divBdr>
          <w:divsChild>
            <w:div w:id="252397905">
              <w:marLeft w:val="0"/>
              <w:marRight w:val="106"/>
              <w:marTop w:val="0"/>
              <w:marBottom w:val="0"/>
              <w:divBdr>
                <w:top w:val="none" w:sz="0" w:space="0" w:color="auto"/>
                <w:left w:val="none" w:sz="0" w:space="0" w:color="auto"/>
                <w:bottom w:val="none" w:sz="0" w:space="0" w:color="auto"/>
                <w:right w:val="none" w:sz="0" w:space="0" w:color="auto"/>
              </w:divBdr>
            </w:div>
            <w:div w:id="889727618">
              <w:marLeft w:val="0"/>
              <w:marRight w:val="97"/>
              <w:marTop w:val="0"/>
              <w:marBottom w:val="0"/>
              <w:divBdr>
                <w:top w:val="none" w:sz="0" w:space="0" w:color="auto"/>
                <w:left w:val="none" w:sz="0" w:space="0" w:color="auto"/>
                <w:bottom w:val="none" w:sz="0" w:space="0" w:color="auto"/>
                <w:right w:val="none" w:sz="0" w:space="0" w:color="auto"/>
              </w:divBdr>
            </w:div>
            <w:div w:id="1628389052">
              <w:marLeft w:val="0"/>
              <w:marRight w:val="0"/>
              <w:marTop w:val="0"/>
              <w:marBottom w:val="0"/>
              <w:divBdr>
                <w:top w:val="none" w:sz="0" w:space="0" w:color="auto"/>
                <w:left w:val="none" w:sz="0" w:space="0" w:color="auto"/>
                <w:bottom w:val="none" w:sz="0" w:space="0" w:color="auto"/>
                <w:right w:val="none" w:sz="0" w:space="0" w:color="auto"/>
              </w:divBdr>
            </w:div>
          </w:divsChild>
        </w:div>
        <w:div w:id="658119837">
          <w:marLeft w:val="0"/>
          <w:marRight w:val="0"/>
          <w:marTop w:val="0"/>
          <w:marBottom w:val="88"/>
          <w:divBdr>
            <w:top w:val="none" w:sz="0" w:space="0" w:color="auto"/>
            <w:left w:val="none" w:sz="0" w:space="0" w:color="auto"/>
            <w:bottom w:val="none" w:sz="0" w:space="0" w:color="auto"/>
            <w:right w:val="none" w:sz="0" w:space="0" w:color="auto"/>
          </w:divBdr>
        </w:div>
        <w:div w:id="872308667">
          <w:marLeft w:val="0"/>
          <w:marRight w:val="0"/>
          <w:marTop w:val="0"/>
          <w:marBottom w:val="0"/>
          <w:divBdr>
            <w:top w:val="none" w:sz="0" w:space="0" w:color="auto"/>
            <w:left w:val="none" w:sz="0" w:space="0" w:color="auto"/>
            <w:bottom w:val="none" w:sz="0" w:space="0" w:color="auto"/>
            <w:right w:val="none" w:sz="0" w:space="0" w:color="auto"/>
          </w:divBdr>
        </w:div>
        <w:div w:id="824861999">
          <w:marLeft w:val="0"/>
          <w:marRight w:val="0"/>
          <w:marTop w:val="0"/>
          <w:marBottom w:val="0"/>
          <w:divBdr>
            <w:top w:val="none" w:sz="0" w:space="0" w:color="auto"/>
            <w:left w:val="none" w:sz="0" w:space="0" w:color="auto"/>
            <w:bottom w:val="none" w:sz="0" w:space="0" w:color="auto"/>
            <w:right w:val="none" w:sz="0" w:space="0" w:color="auto"/>
          </w:divBdr>
        </w:div>
        <w:div w:id="1935094285">
          <w:marLeft w:val="0"/>
          <w:marRight w:val="0"/>
          <w:marTop w:val="0"/>
          <w:marBottom w:val="0"/>
          <w:divBdr>
            <w:top w:val="none" w:sz="0" w:space="0" w:color="auto"/>
            <w:left w:val="none" w:sz="0" w:space="0" w:color="auto"/>
            <w:bottom w:val="none" w:sz="0" w:space="0" w:color="auto"/>
            <w:right w:val="none" w:sz="0" w:space="0" w:color="auto"/>
          </w:divBdr>
        </w:div>
        <w:div w:id="106864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us.google.com/share?url=http://www.salihlitv.com/47730/haber/Salihli-Ticaret-Sanayi-okulundan-tesekkur-plaketi-.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home?status=+http://www.salihlitv.com/47730/haber/Salihli-Ticaret-Sanayi-okulundan-tesekkur-plaketi-.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harer.php?u=http://www.salihlitv.com/47730/haber/Salihli-Ticaret-Sanayi-okulundan-tesekkur-plaketi-.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8CF6-3D05-4F3F-A4B1-8D3CFAA3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409</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Turanlı</dc:creator>
  <cp:lastModifiedBy>Şahin Turanlı</cp:lastModifiedBy>
  <cp:revision>7</cp:revision>
  <dcterms:created xsi:type="dcterms:W3CDTF">2015-07-03T12:10:00Z</dcterms:created>
  <dcterms:modified xsi:type="dcterms:W3CDTF">2015-07-08T05:49:00Z</dcterms:modified>
</cp:coreProperties>
</file>